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D" w:rsidRDefault="003721FD" w:rsidP="00372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Акбулатовский сельсовет</w:t>
      </w:r>
    </w:p>
    <w:p w:rsidR="003721FD" w:rsidRDefault="003721FD" w:rsidP="00372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3721FD" w:rsidRDefault="003721FD" w:rsidP="003721FD">
      <w:pPr>
        <w:jc w:val="right"/>
      </w:pPr>
    </w:p>
    <w:p w:rsidR="003721FD" w:rsidRDefault="003721FD" w:rsidP="00372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340 от 11 февраля 2019 года</w:t>
      </w:r>
    </w:p>
    <w:p w:rsidR="003721FD" w:rsidRDefault="003721FD" w:rsidP="003721FD">
      <w:pPr>
        <w:jc w:val="center"/>
        <w:rPr>
          <w:rFonts w:ascii="Arial" w:hAnsi="Arial" w:cs="Arial"/>
        </w:rPr>
      </w:pPr>
    </w:p>
    <w:p w:rsidR="003721FD" w:rsidRPr="003721FD" w:rsidRDefault="003721FD" w:rsidP="003721FD">
      <w:pPr>
        <w:tabs>
          <w:tab w:val="left" w:pos="720"/>
        </w:tabs>
        <w:jc w:val="center"/>
        <w:rPr>
          <w:rFonts w:ascii="Arial" w:hAnsi="Arial" w:cs="Arial"/>
        </w:rPr>
      </w:pPr>
      <w:r w:rsidRPr="003721FD">
        <w:rPr>
          <w:rFonts w:ascii="Arial" w:hAnsi="Arial" w:cs="Arial"/>
        </w:rPr>
        <w:t xml:space="preserve">Об утверждении плана мероприятий по </w:t>
      </w:r>
      <w:proofErr w:type="spellStart"/>
      <w:r w:rsidRPr="003721FD">
        <w:rPr>
          <w:rFonts w:ascii="Arial" w:hAnsi="Arial" w:cs="Arial"/>
        </w:rPr>
        <w:t>военно</w:t>
      </w:r>
      <w:proofErr w:type="spellEnd"/>
      <w:r w:rsidRPr="003721FD">
        <w:rPr>
          <w:rFonts w:ascii="Arial" w:hAnsi="Arial" w:cs="Arial"/>
        </w:rPr>
        <w:t xml:space="preserve"> - патриотическому воспитанию молодежи сельского поселения Акбулатовский сельсовет на 2019 год</w:t>
      </w:r>
    </w:p>
    <w:p w:rsidR="003721FD" w:rsidRPr="003721FD" w:rsidRDefault="003721FD" w:rsidP="003721FD">
      <w:pPr>
        <w:tabs>
          <w:tab w:val="left" w:pos="720"/>
        </w:tabs>
        <w:jc w:val="center"/>
        <w:rPr>
          <w:rFonts w:ascii="Arial" w:hAnsi="Arial" w:cs="Arial"/>
          <w:bCs/>
        </w:rPr>
      </w:pPr>
    </w:p>
    <w:p w:rsidR="003721FD" w:rsidRPr="003721FD" w:rsidRDefault="003721FD" w:rsidP="003721FD">
      <w:pPr>
        <w:rPr>
          <w:rFonts w:ascii="Arial" w:hAnsi="Arial" w:cs="Arial"/>
        </w:rPr>
      </w:pPr>
    </w:p>
    <w:p w:rsidR="003721FD" w:rsidRPr="003721FD" w:rsidRDefault="003721FD" w:rsidP="003721FD">
      <w:pPr>
        <w:tabs>
          <w:tab w:val="left" w:pos="720"/>
        </w:tabs>
        <w:jc w:val="both"/>
        <w:rPr>
          <w:rFonts w:ascii="Arial" w:hAnsi="Arial" w:cs="Arial"/>
        </w:rPr>
      </w:pPr>
      <w:r w:rsidRPr="003721FD">
        <w:rPr>
          <w:rFonts w:ascii="Arial" w:hAnsi="Arial" w:cs="Arial"/>
        </w:rPr>
        <w:t xml:space="preserve">         В соответствии с п. 30 ч.1 ст.14 Федерального закона «Об общих принципах организации местного самоуправления в Российской Федерации» от 06.10.2003 г.  № 131- ФЗ,  ч.1 ст.11 Федерального закона «О воинской обязанности и военной службе» от 28.03.1998 г № 53-ФЗ обязательная подготовка гражданина к военной службе </w:t>
      </w:r>
      <w:proofErr w:type="gramStart"/>
      <w:r w:rsidRPr="003721FD">
        <w:rPr>
          <w:rFonts w:ascii="Arial" w:hAnsi="Arial" w:cs="Arial"/>
        </w:rPr>
        <w:t>предусматривает</w:t>
      </w:r>
      <w:proofErr w:type="gramEnd"/>
      <w:r w:rsidRPr="003721FD">
        <w:rPr>
          <w:rFonts w:ascii="Arial" w:hAnsi="Arial" w:cs="Arial"/>
        </w:rPr>
        <w:t xml:space="preserve"> в том числе и </w:t>
      </w:r>
      <w:proofErr w:type="spellStart"/>
      <w:r w:rsidRPr="003721FD">
        <w:rPr>
          <w:rFonts w:ascii="Arial" w:hAnsi="Arial" w:cs="Arial"/>
        </w:rPr>
        <w:t>военно</w:t>
      </w:r>
      <w:proofErr w:type="spellEnd"/>
      <w:r w:rsidRPr="003721FD">
        <w:rPr>
          <w:rFonts w:ascii="Arial" w:hAnsi="Arial" w:cs="Arial"/>
        </w:rPr>
        <w:t xml:space="preserve"> - патриотическое воспитание. </w:t>
      </w:r>
    </w:p>
    <w:p w:rsidR="003721FD" w:rsidRPr="003721FD" w:rsidRDefault="003721FD" w:rsidP="003721FD">
      <w:pPr>
        <w:tabs>
          <w:tab w:val="left" w:pos="720"/>
        </w:tabs>
        <w:jc w:val="both"/>
        <w:rPr>
          <w:rFonts w:ascii="Arial" w:hAnsi="Arial" w:cs="Arial"/>
        </w:rPr>
      </w:pPr>
      <w:r w:rsidRPr="003721FD">
        <w:rPr>
          <w:rFonts w:ascii="Arial" w:hAnsi="Arial" w:cs="Arial"/>
        </w:rPr>
        <w:t xml:space="preserve">       Исходя из вышеизложенного,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3721FD">
        <w:rPr>
          <w:rFonts w:ascii="Arial" w:hAnsi="Arial" w:cs="Arial"/>
        </w:rPr>
        <w:t>р</w:t>
      </w:r>
      <w:proofErr w:type="spellEnd"/>
      <w:proofErr w:type="gramEnd"/>
      <w:r w:rsidRPr="003721FD">
        <w:rPr>
          <w:rFonts w:ascii="Arial" w:hAnsi="Arial" w:cs="Arial"/>
        </w:rPr>
        <w:t xml:space="preserve"> е </w:t>
      </w:r>
      <w:proofErr w:type="spellStart"/>
      <w:r w:rsidRPr="003721FD">
        <w:rPr>
          <w:rFonts w:ascii="Arial" w:hAnsi="Arial" w:cs="Arial"/>
        </w:rPr>
        <w:t>ш</w:t>
      </w:r>
      <w:proofErr w:type="spellEnd"/>
      <w:r w:rsidRPr="003721FD">
        <w:rPr>
          <w:rFonts w:ascii="Arial" w:hAnsi="Arial" w:cs="Arial"/>
        </w:rPr>
        <w:t xml:space="preserve"> и л:</w:t>
      </w:r>
    </w:p>
    <w:p w:rsidR="003721FD" w:rsidRPr="003721FD" w:rsidRDefault="003721FD" w:rsidP="003721FD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3721FD">
        <w:rPr>
          <w:rFonts w:ascii="Arial" w:hAnsi="Arial" w:cs="Arial"/>
        </w:rPr>
        <w:t xml:space="preserve">      1. Утвердить план </w:t>
      </w:r>
      <w:r w:rsidRPr="003721FD">
        <w:rPr>
          <w:rFonts w:ascii="Arial" w:hAnsi="Arial" w:cs="Arial"/>
          <w:bCs/>
        </w:rPr>
        <w:t xml:space="preserve">мероприятий по </w:t>
      </w:r>
      <w:proofErr w:type="spellStart"/>
      <w:r w:rsidRPr="003721FD">
        <w:rPr>
          <w:rFonts w:ascii="Arial" w:hAnsi="Arial" w:cs="Arial"/>
          <w:bCs/>
        </w:rPr>
        <w:t>военно</w:t>
      </w:r>
      <w:proofErr w:type="spellEnd"/>
      <w:r w:rsidRPr="003721FD">
        <w:rPr>
          <w:rFonts w:ascii="Arial" w:hAnsi="Arial" w:cs="Arial"/>
          <w:bCs/>
        </w:rPr>
        <w:t xml:space="preserve"> - патриотическому воспитанию молодежи по сельскому поселению Акбулатовский сельсовет </w:t>
      </w:r>
      <w:r w:rsidRPr="003721FD">
        <w:rPr>
          <w:rFonts w:ascii="Arial" w:hAnsi="Arial" w:cs="Arial"/>
        </w:rPr>
        <w:t xml:space="preserve">муниципального района Мишкинский район Республики Башкортостан  </w:t>
      </w:r>
      <w:r w:rsidRPr="003721FD">
        <w:rPr>
          <w:rFonts w:ascii="Arial" w:hAnsi="Arial" w:cs="Arial"/>
          <w:bCs/>
        </w:rPr>
        <w:t>на 2019 год (</w:t>
      </w:r>
      <w:r w:rsidRPr="003721FD">
        <w:rPr>
          <w:rFonts w:ascii="Arial" w:hAnsi="Arial" w:cs="Arial"/>
          <w:bCs/>
          <w:i/>
        </w:rPr>
        <w:t>прилагается).</w:t>
      </w:r>
    </w:p>
    <w:p w:rsidR="003721FD" w:rsidRPr="003721FD" w:rsidRDefault="003721FD" w:rsidP="003721FD">
      <w:pPr>
        <w:jc w:val="both"/>
        <w:rPr>
          <w:rFonts w:ascii="Arial" w:hAnsi="Arial" w:cs="Arial"/>
        </w:rPr>
      </w:pPr>
      <w:r w:rsidRPr="003721FD">
        <w:rPr>
          <w:rFonts w:ascii="Arial" w:hAnsi="Arial" w:cs="Arial"/>
        </w:rPr>
        <w:t xml:space="preserve">      2. Контроль исполнения данного решения возложить на постоянную комиссию по социально-гуманитарным вопросам.</w:t>
      </w:r>
    </w:p>
    <w:p w:rsidR="003721FD" w:rsidRPr="003721FD" w:rsidRDefault="003721FD" w:rsidP="003721FD">
      <w:pPr>
        <w:jc w:val="both"/>
        <w:rPr>
          <w:rFonts w:ascii="Arial" w:hAnsi="Arial" w:cs="Arial"/>
        </w:rPr>
      </w:pPr>
    </w:p>
    <w:p w:rsidR="003721FD" w:rsidRPr="003721FD" w:rsidRDefault="003721FD" w:rsidP="003721FD">
      <w:pPr>
        <w:rPr>
          <w:rFonts w:ascii="Arial" w:hAnsi="Arial" w:cs="Arial"/>
        </w:rPr>
      </w:pPr>
    </w:p>
    <w:p w:rsidR="003721FD" w:rsidRDefault="003721FD" w:rsidP="003721FD">
      <w:pPr>
        <w:jc w:val="right"/>
        <w:rPr>
          <w:rFonts w:ascii="Arial" w:hAnsi="Arial" w:cs="Arial"/>
        </w:rPr>
      </w:pPr>
      <w:r w:rsidRPr="003721FD">
        <w:rPr>
          <w:rFonts w:ascii="Arial" w:hAnsi="Arial" w:cs="Arial"/>
        </w:rPr>
        <w:t xml:space="preserve">Глава сельского поселения  </w:t>
      </w:r>
    </w:p>
    <w:p w:rsidR="003721FD" w:rsidRDefault="003721FD" w:rsidP="003721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В.И. </w:t>
      </w:r>
      <w:proofErr w:type="spellStart"/>
      <w:r>
        <w:rPr>
          <w:rFonts w:ascii="Arial" w:hAnsi="Arial" w:cs="Arial"/>
        </w:rPr>
        <w:t>Бикмурзин</w:t>
      </w:r>
      <w:proofErr w:type="spellEnd"/>
    </w:p>
    <w:p w:rsidR="003721FD" w:rsidRDefault="003721FD" w:rsidP="003721FD">
      <w:pPr>
        <w:jc w:val="right"/>
        <w:rPr>
          <w:rFonts w:ascii="Arial" w:hAnsi="Arial" w:cs="Arial"/>
        </w:rPr>
      </w:pPr>
    </w:p>
    <w:p w:rsidR="003721FD" w:rsidRDefault="003721FD" w:rsidP="003721FD">
      <w:pPr>
        <w:jc w:val="right"/>
        <w:rPr>
          <w:rFonts w:ascii="Arial" w:hAnsi="Arial" w:cs="Arial"/>
        </w:rPr>
      </w:pPr>
    </w:p>
    <w:p w:rsidR="003721FD" w:rsidRDefault="003721FD" w:rsidP="003721FD">
      <w:pPr>
        <w:jc w:val="right"/>
        <w:rPr>
          <w:rFonts w:ascii="Arial" w:hAnsi="Arial" w:cs="Arial"/>
        </w:rPr>
      </w:pPr>
    </w:p>
    <w:p w:rsidR="003721FD" w:rsidRDefault="003721FD" w:rsidP="003721FD">
      <w:pPr>
        <w:jc w:val="right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Default="003721FD" w:rsidP="003721FD">
      <w:pPr>
        <w:jc w:val="both"/>
        <w:rPr>
          <w:rFonts w:ascii="Arial" w:hAnsi="Arial" w:cs="Arial"/>
        </w:rPr>
      </w:pPr>
    </w:p>
    <w:p w:rsidR="003721FD" w:rsidRPr="003721FD" w:rsidRDefault="003721FD" w:rsidP="003721FD">
      <w:pPr>
        <w:pStyle w:val="af2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721FD">
        <w:rPr>
          <w:rFonts w:ascii="Arial" w:hAnsi="Arial" w:cs="Arial"/>
          <w:b/>
          <w:bCs/>
          <w:color w:val="000000"/>
        </w:rPr>
        <w:lastRenderedPageBreak/>
        <w:t>План патриотического воспитания молодежи по сельскому поселению Акбулатовский сельсовет на 2019 год</w:t>
      </w:r>
    </w:p>
    <w:p w:rsidR="003721FD" w:rsidRPr="002871D4" w:rsidRDefault="003721FD" w:rsidP="003721FD">
      <w:pPr>
        <w:pStyle w:val="af2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/>
      </w:tblPr>
      <w:tblGrid>
        <w:gridCol w:w="720"/>
        <w:gridCol w:w="3865"/>
        <w:gridCol w:w="1654"/>
        <w:gridCol w:w="2725"/>
      </w:tblGrid>
      <w:tr w:rsidR="003721FD" w:rsidRPr="003721FD" w:rsidTr="00F10DAB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b/>
                <w:bCs/>
                <w:color w:val="000000"/>
              </w:rPr>
              <w:t>Ответственные</w:t>
            </w:r>
          </w:p>
        </w:tc>
      </w:tr>
      <w:tr w:rsidR="003721FD" w:rsidRPr="003721FD" w:rsidTr="00F10DAB">
        <w:trPr>
          <w:trHeight w:val="3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Единый «Урок Мужества»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сентябрь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Цикл военно-исторических экскурсий в школьный музей «Наш край в годы войны», районный музей с. </w:t>
            </w:r>
            <w:proofErr w:type="gramStart"/>
            <w:r w:rsidRPr="003721FD">
              <w:rPr>
                <w:rFonts w:ascii="Arial" w:hAnsi="Arial" w:cs="Arial"/>
              </w:rPr>
              <w:t>Мишкино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Руководитель музея, 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Трудовая вахта памяти по благоустройству обелиска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Цикл бесед «Тропами войны»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Проведение мероприятий по патриотической и оборонно-массовой работе на уроках, классных часах и внеклассных мероприятиях.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 Проведение недели военно-патриотической работы.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Беседа с </w:t>
            </w:r>
            <w:proofErr w:type="spellStart"/>
            <w:r w:rsidRPr="003721FD">
              <w:rPr>
                <w:rFonts w:ascii="Arial" w:hAnsi="Arial" w:cs="Arial"/>
              </w:rPr>
              <w:t>видеокомпозицией</w:t>
            </w:r>
            <w:proofErr w:type="spellEnd"/>
            <w:r w:rsidRPr="003721FD">
              <w:rPr>
                <w:rFonts w:ascii="Arial" w:hAnsi="Arial" w:cs="Arial"/>
              </w:rPr>
              <w:t xml:space="preserve"> «О героях былых времен…»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Открытый просмотр «Выбор сильных мужчин»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Конкурсно-игровая</w:t>
            </w:r>
            <w:proofErr w:type="spellEnd"/>
            <w:r w:rsidRPr="003721FD">
              <w:rPr>
                <w:rFonts w:ascii="Arial" w:hAnsi="Arial" w:cs="Arial"/>
              </w:rPr>
              <w:t xml:space="preserve"> программа «</w:t>
            </w:r>
            <w:proofErr w:type="gramStart"/>
            <w:r w:rsidRPr="003721FD">
              <w:rPr>
                <w:rFonts w:ascii="Arial" w:hAnsi="Arial" w:cs="Arial"/>
              </w:rPr>
              <w:t>Армейский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экспересс</w:t>
            </w:r>
            <w:proofErr w:type="spellEnd"/>
            <w:r w:rsidRPr="003721FD">
              <w:rPr>
                <w:rFonts w:ascii="Arial" w:hAnsi="Arial" w:cs="Arial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Эрудит-шоу «Оружие победы»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Книжная выставка «помнит мир спасенный»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 Проведение 5 дневных полевых сборов юношей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Преподаватель ОБ 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(согласовано)Ж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Стол просмотра «Книги-воители, книги – солдаты»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Тематический вечер «Хоть давно отгремела война»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Игровая программа «С чего начинается Родина?»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Июнь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Час памяти ко Дню памяти и скорби «Шел солдат во имя жизни»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Июнь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Организация медицинского заключения подготовки юношей к действительной военной службе.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Охват юношей первоначальной постановкой на воинский учет в установленный срок.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Подготовка юношей для поступления в военные училища: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беседа об офицерской службе с ребятами, решившими поступить в военно-учебные заведения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оформление наглядной агитации о военных училищах страны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встреча и беседа юношей с работниками райвоенкомата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lastRenderedPageBreak/>
              <w:t>встреча и беседа юношей с курсантами военно-учебных заведений, офицерами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lastRenderedPageBreak/>
              <w:t>Март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Октябрь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Февраль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Январь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Февраль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Встречи: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с участниками ВОВ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ветеранами труда 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воинами-интернационалистами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курсантами военных училищ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демобилизованными воинами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Май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pStyle w:val="1"/>
              <w:rPr>
                <w:rFonts w:ascii="Arial" w:hAnsi="Arial" w:cs="Arial"/>
                <w:sz w:val="24"/>
              </w:rPr>
            </w:pPr>
            <w:r w:rsidRPr="003721FD"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Классный час «Конституция России»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декабрь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Организация литературных выставок, фотомонтажей, бесед, читательских конференций по книгам военно-патриотического и интернационального содержания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3721FD">
              <w:rPr>
                <w:rFonts w:ascii="Arial" w:hAnsi="Arial" w:cs="Arial"/>
              </w:rPr>
              <w:t>Новоакбулатовская</w:t>
            </w:r>
            <w:proofErr w:type="spellEnd"/>
            <w:r w:rsidRPr="003721FD">
              <w:rPr>
                <w:rFonts w:ascii="Arial" w:hAnsi="Arial" w:cs="Arial"/>
              </w:rPr>
              <w:t xml:space="preserve"> </w:t>
            </w:r>
            <w:proofErr w:type="gramStart"/>
            <w:r w:rsidRPr="003721FD">
              <w:rPr>
                <w:rFonts w:ascii="Arial" w:hAnsi="Arial" w:cs="Arial"/>
              </w:rPr>
              <w:t>сельская</w:t>
            </w:r>
            <w:proofErr w:type="gramEnd"/>
            <w:r w:rsidRPr="003721FD">
              <w:rPr>
                <w:rFonts w:ascii="Arial" w:hAnsi="Arial" w:cs="Arial"/>
              </w:rPr>
              <w:t xml:space="preserve"> </w:t>
            </w:r>
            <w:proofErr w:type="spellStart"/>
            <w:r w:rsidRPr="003721FD">
              <w:rPr>
                <w:rFonts w:ascii="Arial" w:hAnsi="Arial" w:cs="Arial"/>
              </w:rPr>
              <w:t>библиоткеа</w:t>
            </w:r>
            <w:proofErr w:type="spellEnd"/>
            <w:r w:rsidRPr="003721FD">
              <w:rPr>
                <w:rFonts w:ascii="Arial" w:hAnsi="Arial" w:cs="Arial"/>
              </w:rPr>
              <w:t xml:space="preserve"> филиала № 2 </w:t>
            </w:r>
            <w:proofErr w:type="spellStart"/>
            <w:r w:rsidRPr="003721FD">
              <w:rPr>
                <w:rFonts w:ascii="Arial" w:hAnsi="Arial" w:cs="Arial"/>
              </w:rPr>
              <w:t>Мишкинской</w:t>
            </w:r>
            <w:proofErr w:type="spellEnd"/>
            <w:r w:rsidRPr="003721FD">
              <w:rPr>
                <w:rFonts w:ascii="Arial" w:hAnsi="Arial" w:cs="Arial"/>
              </w:rPr>
              <w:t xml:space="preserve"> ЦБС (согласовано)</w:t>
            </w:r>
          </w:p>
        </w:tc>
      </w:tr>
      <w:tr w:rsidR="003721FD" w:rsidRPr="003721FD" w:rsidTr="00F10DAB">
        <w:trPr>
          <w:trHeight w:val="4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Шефство над </w:t>
            </w:r>
            <w:proofErr w:type="spellStart"/>
            <w:proofErr w:type="gramStart"/>
            <w:r w:rsidRPr="003721FD">
              <w:rPr>
                <w:rFonts w:ascii="Arial" w:hAnsi="Arial" w:cs="Arial"/>
              </w:rPr>
              <w:t>ветеранами-труда</w:t>
            </w:r>
            <w:proofErr w:type="spellEnd"/>
            <w:proofErr w:type="gramEnd"/>
            <w:r w:rsidRPr="003721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Праздничный классный час, посвященный Дню защитника Отечества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Спортивный праздник «А ну-ка, парни»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Тематическая лекция «Защитник Родины. Каким ему быть»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февраль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Урок викторина «Герои войны»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март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Классный </w:t>
            </w:r>
            <w:proofErr w:type="gramStart"/>
            <w:r w:rsidRPr="003721FD">
              <w:rPr>
                <w:rFonts w:ascii="Arial" w:hAnsi="Arial" w:cs="Arial"/>
              </w:rPr>
              <w:t>час</w:t>
            </w:r>
            <w:proofErr w:type="gramEnd"/>
            <w:r w:rsidRPr="003721FD">
              <w:rPr>
                <w:rFonts w:ascii="Arial" w:hAnsi="Arial" w:cs="Arial"/>
              </w:rPr>
              <w:t xml:space="preserve"> посвященный дню космонавтики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апрель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(согласовано).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Конкурс рисунков «И помнит мир спасенный»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апрель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 xml:space="preserve">ишкино СОШ д.Новоакбулатово </w:t>
            </w:r>
            <w:r w:rsidRPr="003721FD">
              <w:rPr>
                <w:rFonts w:ascii="Arial" w:hAnsi="Arial" w:cs="Arial"/>
              </w:rPr>
              <w:lastRenderedPageBreak/>
              <w:t>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Историческая игра – викторина «Главные вехи войны»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Встречи с ветеранами</w:t>
            </w:r>
          </w:p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Апрель-май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Классные часы – уроки мужества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Литературно-музыкальный вечер «Песни войны»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3721FD">
              <w:rPr>
                <w:rFonts w:ascii="Arial" w:hAnsi="Arial" w:cs="Arial"/>
              </w:rPr>
              <w:t>внутришкольных</w:t>
            </w:r>
            <w:proofErr w:type="spellEnd"/>
            <w:r w:rsidRPr="003721FD">
              <w:rPr>
                <w:rFonts w:ascii="Arial" w:hAnsi="Arial" w:cs="Arial"/>
              </w:rPr>
              <w:t xml:space="preserve"> соревнований: 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по ГО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по метанию гранат на дальность и по цели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по подтягиванию на перекладине, сгибанию и разгибанию рук в упоре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Проведение недели военно-патриотической работы.</w:t>
            </w:r>
          </w:p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Проведение: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«Дня защитника Отчизны»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 Встреча с участниками ВОВ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с демобилизованными воинами</w:t>
            </w:r>
          </w:p>
          <w:p w:rsidR="003721FD" w:rsidRPr="003721FD" w:rsidRDefault="003721FD" w:rsidP="00F10D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конкурс  «А ну-ка парни!»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Февраль</w:t>
            </w: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Активное участие в районных соревнованиях по военно-прикладным видам спорта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Экскурсии в музеи боевой славы:</w:t>
            </w:r>
          </w:p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- походы-поездки на Родину героев-земляков, с посещением музеев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</w:p>
          <w:p w:rsidR="003721FD" w:rsidRPr="003721FD" w:rsidRDefault="003721FD" w:rsidP="00F10DAB">
            <w:pPr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Май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  <w:tr w:rsidR="003721FD" w:rsidRPr="003721FD" w:rsidTr="00F10DAB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3721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Торжественный митинг, посвященный Дню Победы в ВОВ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08.05.19.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FD" w:rsidRPr="003721FD" w:rsidRDefault="003721FD" w:rsidP="00F10D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Филиал МБОУ СОШ № 2 с</w:t>
            </w:r>
            <w:proofErr w:type="gramStart"/>
            <w:r w:rsidRPr="003721FD">
              <w:rPr>
                <w:rFonts w:ascii="Arial" w:hAnsi="Arial" w:cs="Arial"/>
              </w:rPr>
              <w:t>.М</w:t>
            </w:r>
            <w:proofErr w:type="gramEnd"/>
            <w:r w:rsidRPr="003721FD">
              <w:rPr>
                <w:rFonts w:ascii="Arial" w:hAnsi="Arial" w:cs="Arial"/>
              </w:rPr>
              <w:t>ишкино СОШ д.Новоакбулатово (согласовано)</w:t>
            </w:r>
          </w:p>
        </w:tc>
      </w:tr>
    </w:tbl>
    <w:p w:rsidR="003721FD" w:rsidRPr="003721FD" w:rsidRDefault="003721FD" w:rsidP="003721FD">
      <w:pPr>
        <w:jc w:val="both"/>
        <w:rPr>
          <w:rFonts w:ascii="Arial" w:hAnsi="Arial" w:cs="Arial"/>
        </w:rPr>
      </w:pPr>
      <w:r w:rsidRPr="003721FD">
        <w:rPr>
          <w:rFonts w:ascii="Arial" w:hAnsi="Arial" w:cs="Arial"/>
        </w:rPr>
        <w:t xml:space="preserve">                                                                   </w:t>
      </w:r>
    </w:p>
    <w:p w:rsidR="004D7638" w:rsidRDefault="003721FD"/>
    <w:p w:rsidR="003721FD" w:rsidRDefault="003721FD"/>
    <w:p w:rsidR="003721FD" w:rsidRDefault="003721FD"/>
    <w:p w:rsidR="003721FD" w:rsidRPr="003721FD" w:rsidRDefault="003721FD" w:rsidP="003721FD">
      <w:pPr>
        <w:rPr>
          <w:rFonts w:ascii="Arial" w:hAnsi="Arial" w:cs="Arial"/>
        </w:rPr>
      </w:pPr>
      <w:r w:rsidRPr="003721FD">
        <w:rPr>
          <w:rFonts w:ascii="Arial" w:hAnsi="Arial" w:cs="Arial"/>
        </w:rPr>
        <w:lastRenderedPageBreak/>
        <w:t>Гражданско-патриотическое воспитание в сельской библиотеке</w:t>
      </w:r>
    </w:p>
    <w:p w:rsidR="003721FD" w:rsidRPr="009B32E3" w:rsidRDefault="003721FD" w:rsidP="003721FD"/>
    <w:tbl>
      <w:tblPr>
        <w:tblW w:w="103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10"/>
        <w:gridCol w:w="4253"/>
        <w:gridCol w:w="1275"/>
        <w:gridCol w:w="2027"/>
      </w:tblGrid>
      <w:tr w:rsidR="003721FD" w:rsidRPr="003721FD" w:rsidTr="00F10DAB">
        <w:trPr>
          <w:trHeight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 xml:space="preserve">№ </w:t>
            </w:r>
          </w:p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3721F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721F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721F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color w:val="000000"/>
              </w:rPr>
              <w:t>Форма мероприятия</w:t>
            </w:r>
            <w:r w:rsidRPr="003721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color w:val="000000"/>
              </w:rPr>
              <w:t>Дата проведения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color w:val="000000"/>
              </w:rPr>
              <w:t>С какой группой</w:t>
            </w:r>
          </w:p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  <w:color w:val="000000"/>
              </w:rPr>
              <w:t>читателей</w:t>
            </w:r>
          </w:p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проводится</w:t>
            </w:r>
          </w:p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721FD" w:rsidRPr="003721FD" w:rsidTr="00F10D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721FD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3721FD">
              <w:rPr>
                <w:rFonts w:ascii="Arial" w:hAnsi="Arial" w:cs="Arial"/>
                <w:color w:val="000000"/>
              </w:rPr>
              <w:t xml:space="preserve"> игровая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«Кто к нам с </w:t>
            </w:r>
            <w:proofErr w:type="gramStart"/>
            <w:r w:rsidRPr="003721FD">
              <w:rPr>
                <w:rFonts w:ascii="Arial" w:hAnsi="Arial" w:cs="Arial"/>
              </w:rPr>
              <w:t>мечем</w:t>
            </w:r>
            <w:proofErr w:type="gramEnd"/>
            <w:r w:rsidRPr="003721FD">
              <w:rPr>
                <w:rFonts w:ascii="Arial" w:hAnsi="Arial" w:cs="Arial"/>
              </w:rPr>
              <w:t xml:space="preserve"> придет…»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22.02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7-9</w:t>
            </w:r>
          </w:p>
        </w:tc>
      </w:tr>
      <w:tr w:rsidR="003721FD" w:rsidRPr="003721FD" w:rsidTr="00F10DAB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Книжная выставка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«Бессмертна Победа, бессмертны ее солдаты»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tabs>
                <w:tab w:val="left" w:pos="1372"/>
              </w:tabs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 w:rsidRPr="003721FD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Все</w:t>
            </w:r>
          </w:p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21FD" w:rsidRPr="003721FD" w:rsidTr="00F10DAB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Час памяти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«Имя на обелиске»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tabs>
                <w:tab w:val="left" w:pos="1372"/>
              </w:tabs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Июнь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Все</w:t>
            </w:r>
          </w:p>
        </w:tc>
      </w:tr>
      <w:tr w:rsidR="003721FD" w:rsidRPr="003721FD" w:rsidTr="00F10DAB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Литературн</w:t>
            </w:r>
            <w:proofErr w:type="gramStart"/>
            <w:r w:rsidRPr="003721FD">
              <w:rPr>
                <w:rFonts w:ascii="Arial" w:hAnsi="Arial" w:cs="Arial"/>
              </w:rPr>
              <w:t>о-</w:t>
            </w:r>
            <w:proofErr w:type="gramEnd"/>
            <w:r w:rsidRPr="003721FD">
              <w:rPr>
                <w:rFonts w:ascii="Arial" w:hAnsi="Arial" w:cs="Arial"/>
              </w:rPr>
              <w:t xml:space="preserve"> музыкальная композиция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«Война вошла в мальчишество мое»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tabs>
                <w:tab w:val="left" w:pos="1372"/>
              </w:tabs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все</w:t>
            </w:r>
          </w:p>
        </w:tc>
      </w:tr>
      <w:tr w:rsidR="003721FD" w:rsidRPr="003721FD" w:rsidTr="00F10DAB">
        <w:trPr>
          <w:trHeight w:val="3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Тематический вечер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</w:rPr>
              <w:t>«Годы, опаленные войной»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tabs>
                <w:tab w:val="left" w:pos="1372"/>
              </w:tabs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3721FD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6-8</w:t>
            </w:r>
          </w:p>
        </w:tc>
      </w:tr>
      <w:tr w:rsidR="003721FD" w:rsidRPr="003721FD" w:rsidTr="00F10DAB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Час памяти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>«Имя солдата – неизвестно»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tabs>
                <w:tab w:val="left" w:pos="1372"/>
              </w:tabs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3 декабря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6-7</w:t>
            </w:r>
          </w:p>
        </w:tc>
      </w:tr>
      <w:tr w:rsidR="003721FD" w:rsidRPr="003721FD" w:rsidTr="00F10DAB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jc w:val="both"/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   Памятная акция (К 75-летию освобождение  г</w:t>
            </w:r>
            <w:proofErr w:type="gramStart"/>
            <w:r w:rsidRPr="003721FD">
              <w:rPr>
                <w:rFonts w:ascii="Arial" w:hAnsi="Arial" w:cs="Arial"/>
              </w:rPr>
              <w:t>.Л</w:t>
            </w:r>
            <w:proofErr w:type="gramEnd"/>
            <w:r w:rsidRPr="003721FD">
              <w:rPr>
                <w:rFonts w:ascii="Arial" w:hAnsi="Arial" w:cs="Arial"/>
              </w:rPr>
              <w:t>енинграда 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rPr>
                <w:rFonts w:ascii="Arial" w:hAnsi="Arial" w:cs="Arial"/>
              </w:rPr>
            </w:pPr>
            <w:r w:rsidRPr="003721FD">
              <w:rPr>
                <w:rFonts w:ascii="Arial" w:hAnsi="Arial" w:cs="Arial"/>
              </w:rPr>
              <w:t xml:space="preserve"> «Невский пятачок»</w:t>
            </w:r>
          </w:p>
          <w:p w:rsidR="003721FD" w:rsidRPr="003721FD" w:rsidRDefault="003721FD" w:rsidP="00F10DA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tabs>
                <w:tab w:val="left" w:pos="1372"/>
              </w:tabs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</w:rPr>
              <w:t>27.01.2019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1FD" w:rsidRPr="003721FD" w:rsidRDefault="003721FD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721FD">
              <w:rPr>
                <w:rFonts w:ascii="Arial" w:hAnsi="Arial" w:cs="Arial"/>
                <w:color w:val="000000"/>
              </w:rPr>
              <w:t xml:space="preserve"> все</w:t>
            </w:r>
          </w:p>
        </w:tc>
      </w:tr>
    </w:tbl>
    <w:p w:rsidR="003721FD" w:rsidRDefault="003721FD" w:rsidP="003721FD"/>
    <w:p w:rsidR="003721FD" w:rsidRDefault="003721FD"/>
    <w:sectPr w:rsidR="003721FD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1DB"/>
    <w:multiLevelType w:val="hybridMultilevel"/>
    <w:tmpl w:val="C6842D4C"/>
    <w:lvl w:ilvl="0" w:tplc="B2D87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17132"/>
    <w:multiLevelType w:val="hybridMultilevel"/>
    <w:tmpl w:val="6DDCECDC"/>
    <w:lvl w:ilvl="0" w:tplc="64C65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FD"/>
    <w:rsid w:val="00110998"/>
    <w:rsid w:val="00200FD9"/>
    <w:rsid w:val="0025754F"/>
    <w:rsid w:val="003721FD"/>
    <w:rsid w:val="00AF1D4C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Normal (Web)"/>
    <w:basedOn w:val="a"/>
    <w:rsid w:val="003721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2019-02-15T12:18:00Z</dcterms:created>
  <dcterms:modified xsi:type="dcterms:W3CDTF">2019-02-15T12:21:00Z</dcterms:modified>
</cp:coreProperties>
</file>