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973C86" w:rsidTr="00485045">
        <w:trPr>
          <w:trHeight w:val="2779"/>
        </w:trPr>
        <w:tc>
          <w:tcPr>
            <w:tcW w:w="4362" w:type="dxa"/>
          </w:tcPr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973C86" w:rsidRDefault="00973C86" w:rsidP="00485045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973C86" w:rsidRDefault="00973C86" w:rsidP="00485045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73C86" w:rsidRPr="008B7913" w:rsidRDefault="00973C86" w:rsidP="00973C86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973C86" w:rsidRDefault="00973C86" w:rsidP="00973C86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73C86" w:rsidRDefault="00973C86" w:rsidP="00973C86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11 июль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86                       11 июля 2016 года</w:t>
      </w:r>
    </w:p>
    <w:p w:rsidR="00973C86" w:rsidRDefault="00973C86" w:rsidP="00973C86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73C86" w:rsidRDefault="00973C86" w:rsidP="00973C86">
      <w:pPr>
        <w:tabs>
          <w:tab w:val="left" w:pos="5760"/>
        </w:tabs>
        <w:jc w:val="center"/>
        <w:rPr>
          <w:sz w:val="28"/>
          <w:szCs w:val="28"/>
        </w:rPr>
      </w:pPr>
    </w:p>
    <w:p w:rsidR="00973C86" w:rsidRDefault="00973C86" w:rsidP="00973C86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73C86" w:rsidRDefault="00973C86" w:rsidP="00973C86">
      <w:pPr>
        <w:tabs>
          <w:tab w:val="left" w:pos="5760"/>
        </w:tabs>
        <w:jc w:val="right"/>
        <w:rPr>
          <w:b/>
          <w:sz w:val="28"/>
          <w:szCs w:val="28"/>
        </w:rPr>
      </w:pPr>
    </w:p>
    <w:p w:rsidR="00973C86" w:rsidRDefault="00973C86" w:rsidP="00973C86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973C86" w:rsidRDefault="00973C86" w:rsidP="00973C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Федеральными законами от 25.12.2008 г. № 273-ФЗ «О противодействии коррупции», от 02.03.2007 г. № 25-ФЗ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муниципальной службе в Российской Федерации»,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73C86" w:rsidRDefault="00973C86" w:rsidP="00973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</w:t>
      </w:r>
      <w:r w:rsidRPr="00373532">
        <w:rPr>
          <w:sz w:val="28"/>
          <w:szCs w:val="28"/>
        </w:rPr>
        <w:t>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>
        <w:rPr>
          <w:sz w:val="28"/>
          <w:szCs w:val="28"/>
        </w:rPr>
        <w:t>водействия коррупции согласно приложению.</w:t>
      </w:r>
    </w:p>
    <w:p w:rsidR="00973C86" w:rsidRDefault="00973C86" w:rsidP="0097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обнародовать на информационном стенде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овоакбулатово</w:t>
      </w:r>
      <w:proofErr w:type="spellEnd"/>
      <w:r>
        <w:rPr>
          <w:sz w:val="28"/>
          <w:szCs w:val="28"/>
        </w:rPr>
        <w:t>, ул.Дружбы, д.13 и разместить на сайте муниципального района Мишкинский район</w:t>
      </w:r>
      <w:r w:rsidR="001F0ED3">
        <w:rPr>
          <w:sz w:val="28"/>
          <w:szCs w:val="28"/>
        </w:rPr>
        <w:t xml:space="preserve"> </w:t>
      </w:r>
      <w:r w:rsidR="001F0ED3">
        <w:rPr>
          <w:sz w:val="28"/>
          <w:szCs w:val="28"/>
          <w:lang w:val="en-US"/>
        </w:rPr>
        <w:t>www</w:t>
      </w:r>
      <w:r w:rsidR="001F0ED3" w:rsidRPr="001F0ED3">
        <w:rPr>
          <w:sz w:val="28"/>
          <w:szCs w:val="28"/>
        </w:rPr>
        <w:t>.</w:t>
      </w:r>
      <w:proofErr w:type="spellStart"/>
      <w:r w:rsidR="001F0ED3">
        <w:rPr>
          <w:sz w:val="28"/>
          <w:szCs w:val="28"/>
          <w:lang w:val="en-US"/>
        </w:rPr>
        <w:t>mishkan</w:t>
      </w:r>
      <w:proofErr w:type="spellEnd"/>
      <w:r w:rsidR="001F0ED3" w:rsidRPr="001F0ED3">
        <w:rPr>
          <w:sz w:val="28"/>
          <w:szCs w:val="28"/>
        </w:rPr>
        <w:t>.</w:t>
      </w:r>
      <w:proofErr w:type="spellStart"/>
      <w:r w:rsidR="001F0E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73C86" w:rsidRPr="00373532" w:rsidRDefault="00973C86" w:rsidP="0097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возложить на постоянную комиссию Совета по социально-гуманитарным вопросам.</w:t>
      </w:r>
    </w:p>
    <w:p w:rsidR="00973C86" w:rsidRDefault="00973C86" w:rsidP="00973C86">
      <w:pPr>
        <w:pStyle w:val="a6"/>
        <w:ind w:firstLine="720"/>
        <w:jc w:val="both"/>
      </w:pPr>
    </w:p>
    <w:p w:rsidR="00973C86" w:rsidRDefault="00973C86" w:rsidP="00973C86">
      <w:pPr>
        <w:pStyle w:val="a6"/>
        <w:jc w:val="both"/>
      </w:pPr>
    </w:p>
    <w:p w:rsidR="00973C86" w:rsidRDefault="00973C86" w:rsidP="00973C86">
      <w:pPr>
        <w:pStyle w:val="a6"/>
        <w:jc w:val="both"/>
      </w:pPr>
      <w:r>
        <w:t xml:space="preserve">Глава сельского поселения                                                       В.И. </w:t>
      </w:r>
      <w:proofErr w:type="spellStart"/>
      <w:r>
        <w:t>Бикмурзин</w:t>
      </w:r>
      <w:proofErr w:type="spellEnd"/>
    </w:p>
    <w:p w:rsidR="00973C86" w:rsidRDefault="00973C86" w:rsidP="00973C86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4D7638" w:rsidRDefault="00973C86" w:rsidP="00973C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1DE8" w:rsidRDefault="000B1DE8" w:rsidP="00973C86">
      <w:pPr>
        <w:rPr>
          <w:sz w:val="28"/>
          <w:szCs w:val="28"/>
        </w:rPr>
      </w:pPr>
    </w:p>
    <w:p w:rsidR="000B1DE8" w:rsidRDefault="000B1DE8" w:rsidP="00973C86">
      <w:pPr>
        <w:rPr>
          <w:sz w:val="28"/>
          <w:szCs w:val="28"/>
        </w:rPr>
      </w:pPr>
    </w:p>
    <w:p w:rsidR="000B1DE8" w:rsidRPr="008D7353" w:rsidRDefault="000B1DE8" w:rsidP="00973C86">
      <w:pPr>
        <w:rPr>
          <w:sz w:val="28"/>
          <w:szCs w:val="28"/>
        </w:rPr>
      </w:pPr>
    </w:p>
    <w:p w:rsidR="001F0ED3" w:rsidRPr="008D7353" w:rsidRDefault="001F0ED3" w:rsidP="00973C86">
      <w:pPr>
        <w:rPr>
          <w:sz w:val="28"/>
          <w:szCs w:val="28"/>
        </w:rPr>
      </w:pPr>
    </w:p>
    <w:p w:rsidR="000B1DE8" w:rsidRDefault="000B1DE8" w:rsidP="008D7353">
      <w:pPr>
        <w:pStyle w:val="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0B1DE8" w:rsidRDefault="000B1DE8" w:rsidP="008D7353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сельского</w:t>
      </w:r>
    </w:p>
    <w:p w:rsidR="000B1DE8" w:rsidRDefault="000B1DE8" w:rsidP="008D73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поселения Акбулатовский</w:t>
      </w:r>
    </w:p>
    <w:p w:rsidR="000B1DE8" w:rsidRDefault="000B1DE8" w:rsidP="008D73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сельсовет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B1DE8" w:rsidRDefault="000B1DE8" w:rsidP="008D73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района Мишкинский район</w:t>
      </w:r>
    </w:p>
    <w:p w:rsidR="000B1DE8" w:rsidRDefault="000B1DE8" w:rsidP="008D735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Республики Башкортостан</w:t>
      </w:r>
    </w:p>
    <w:p w:rsidR="000B1DE8" w:rsidRDefault="000B1DE8" w:rsidP="008D7353">
      <w:pPr>
        <w:pStyle w:val="3"/>
        <w:jc w:val="center"/>
      </w:pPr>
      <w:r>
        <w:rPr>
          <w:sz w:val="24"/>
          <w:szCs w:val="24"/>
        </w:rPr>
        <w:t xml:space="preserve">                                                                                         от 11.07.2016 г. № 86</w:t>
      </w:r>
    </w:p>
    <w:p w:rsidR="000B1DE8" w:rsidRDefault="000B1DE8" w:rsidP="000B1DE8">
      <w:pPr>
        <w:pStyle w:val="3"/>
        <w:jc w:val="center"/>
      </w:pPr>
    </w:p>
    <w:p w:rsidR="000B1DE8" w:rsidRPr="00373532" w:rsidRDefault="000B1DE8" w:rsidP="000B1DE8">
      <w:pPr>
        <w:jc w:val="center"/>
        <w:rPr>
          <w:b/>
          <w:sz w:val="28"/>
          <w:szCs w:val="28"/>
        </w:rPr>
      </w:pPr>
      <w:r w:rsidRPr="00373532">
        <w:rPr>
          <w:b/>
          <w:sz w:val="28"/>
          <w:szCs w:val="28"/>
        </w:rPr>
        <w:t>Об утверждении Положения о порядке применения взысканий,</w:t>
      </w:r>
    </w:p>
    <w:p w:rsidR="000B1DE8" w:rsidRDefault="000B1DE8" w:rsidP="000B1DE8">
      <w:pPr>
        <w:jc w:val="center"/>
        <w:rPr>
          <w:b/>
          <w:sz w:val="28"/>
          <w:szCs w:val="28"/>
        </w:rPr>
      </w:pPr>
      <w:r w:rsidRPr="00373532">
        <w:rPr>
          <w:b/>
          <w:sz w:val="28"/>
          <w:szCs w:val="28"/>
        </w:rPr>
        <w:t>предусмотренных статьями 14.1, 15 и 27 Федерального закона от 02.03.2007 года № 25-ФЗ «О муниципальной службе в Российской Федерации» за</w:t>
      </w:r>
      <w:r>
        <w:rPr>
          <w:b/>
          <w:sz w:val="28"/>
          <w:szCs w:val="28"/>
        </w:rPr>
        <w:t xml:space="preserve"> </w:t>
      </w:r>
      <w:r w:rsidRPr="00373532">
        <w:rPr>
          <w:b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</w:t>
      </w:r>
      <w:r>
        <w:rPr>
          <w:b/>
          <w:sz w:val="28"/>
          <w:szCs w:val="28"/>
        </w:rPr>
        <w:t xml:space="preserve">в и </w:t>
      </w:r>
      <w:r w:rsidRPr="00373532">
        <w:rPr>
          <w:b/>
          <w:sz w:val="28"/>
          <w:szCs w:val="28"/>
        </w:rPr>
        <w:t>неисполнение обязанностей,</w:t>
      </w:r>
      <w:r>
        <w:rPr>
          <w:b/>
          <w:sz w:val="28"/>
          <w:szCs w:val="28"/>
        </w:rPr>
        <w:t xml:space="preserve"> </w:t>
      </w:r>
      <w:r w:rsidRPr="00373532">
        <w:rPr>
          <w:b/>
          <w:sz w:val="28"/>
          <w:szCs w:val="28"/>
        </w:rPr>
        <w:t>установленных</w:t>
      </w:r>
    </w:p>
    <w:p w:rsidR="000B1DE8" w:rsidRDefault="000B1DE8" w:rsidP="000B1DE8">
      <w:pPr>
        <w:jc w:val="center"/>
        <w:rPr>
          <w:b/>
          <w:sz w:val="28"/>
          <w:szCs w:val="28"/>
        </w:rPr>
      </w:pPr>
      <w:r w:rsidRPr="00373532">
        <w:rPr>
          <w:b/>
          <w:sz w:val="28"/>
          <w:szCs w:val="28"/>
        </w:rPr>
        <w:t xml:space="preserve"> в целях противодействия коррупции</w:t>
      </w:r>
    </w:p>
    <w:p w:rsidR="000B1DE8" w:rsidRDefault="000B1DE8" w:rsidP="000B1DE8">
      <w:pPr>
        <w:jc w:val="both"/>
        <w:rPr>
          <w:b/>
          <w:sz w:val="28"/>
          <w:szCs w:val="28"/>
        </w:rPr>
      </w:pPr>
    </w:p>
    <w:p w:rsidR="000B1DE8" w:rsidRDefault="000B1DE8" w:rsidP="000B1D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1.Настоящим положением устанавливается порядок применения взысканий, предусмотренных статьями 14.1, 15 и 27 Федерального закона от 032.03.2007 г. № 25-ФЗ «О муниципальной службе в Российской Федерации»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взысканий, установленных в целях противодействия коррупции) в отношении муниципальных служащих в органах местного</w:t>
      </w:r>
      <w:proofErr w:type="gramEnd"/>
      <w:r>
        <w:rPr>
          <w:sz w:val="28"/>
          <w:szCs w:val="28"/>
        </w:rPr>
        <w:t xml:space="preserve"> самоуправления сельского поселения Акбулатовский сельсовет муниципального района Мишкинский район Республики Башкортостан (далее – муниципальный служащий).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г. № 25-ФЗ «О муниципальной службе в Российской Федерации», от 25.12.2008 г. № 273-ФЗ «О противодействии коррупции» налагаются следующие дисциплинарные взыскания (далее 0 взыскания):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замечание;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выговор;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увольнение с муниципальной службы по соответствующим основаниям.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Взыскания налагаются решением руководителя органа местного самоуправления на муниципального служащего на основании документов, указанных в пункте 7 настоящего Положения.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Условия, сроки применения и снятия взысканий определяются трудовым законодательством.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</w:t>
      </w:r>
      <w:r>
        <w:rPr>
          <w:sz w:val="28"/>
          <w:szCs w:val="28"/>
        </w:rPr>
        <w:lastRenderedPageBreak/>
        <w:t>установленных статьями 14.1 и 15 Федерального закона от 02.03.2007 г. № 25-ФЗ «О муниципальной службе в Российской Федерации» решением руководителя органа местного самоуправления.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 применении взысканий учитываются: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предшествующие результаты исполнения муниципальным служащим своих должностных обязанностей.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Взыскания, предусмотренные</w:t>
      </w:r>
      <w:r w:rsidRPr="009E7387">
        <w:rPr>
          <w:sz w:val="28"/>
          <w:szCs w:val="28"/>
        </w:rPr>
        <w:t xml:space="preserve"> статьями 14.1 и 15 Федерального закона от 02.03.2007 г. № 25-ФЗ «О муниципальной службе в Российской Федерации»</w:t>
      </w:r>
      <w:r>
        <w:rPr>
          <w:sz w:val="28"/>
          <w:szCs w:val="28"/>
        </w:rPr>
        <w:t>, применяются руководителем органа местного самоуправления (работодателем) на основании: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доклада о результатах проверки, проведенной должностными лицами администрации, ответственными за профилактику коррупционных и иных правонарушений в органе местного самоуправления сельского поселения Акбулатовский сельсовет муниципального района Мишкинский район Республики Башкортостан;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сельского поселения Акбулатовский сельсовет в случае, если доклад о результатах проверки направлялся в комиссию;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объяснений муниципального служащего;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иных материалов с учетом требований, запретов и ограничений, установленных законодательством о муниципальной службе;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Порядок проведения служебной проверки: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служебная проверка проводится на основании распоряжения руководителя органа местного самоуправления или на основании письменного заявления муниципального служащего;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 проведении служебной проверки должны быть полностью, объективно и всесторонне установлены: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 совершения муниципальным служащим дисциплинарного проступка;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вина муниципального служащего;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причины и условия, способствовавшие совершению муниципальным служащим дисциплинарного проступка;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характер и размер вреда, причиненного муниципальным служащим в результате дисциплинарного проступка;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Должностное лицо органа местного самоуправления сельского поселения, назначившее служебную проверку, обязано контролировать своевременность и правильность ее проведения;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Проведение служебной проверки поручается специалисту, ответственному за ведение кадровой работы в органе местного самоуправления сельского поселения;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сельского поселения, в форме письменного заключения.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Муниципальный служащий, в отношении которого проводится служебная проверка, имеет право: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давать устные или письменные объяснения, представлять заявления, ходатайства и иные документы;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В письменном заключении по результатам служебной проверки указываются: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факты и обстоятельства, установленные по результатам служебной проверки;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письменное заключение по результатам служебной проверки подписывается специалистом, ответственным за ведение кадровой работы в органе местного самоуправления сельского поселения и приобщается к личному делу муниципального служащего, в отношении которого проводилась служебная проверка.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Основаниями для применения взысканий являются: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несоблюдение муниципальным служащим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законами;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утрата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0B1DE8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 суд.</w:t>
      </w:r>
    </w:p>
    <w:p w:rsidR="000B1DE8" w:rsidRPr="00E05D0F" w:rsidRDefault="000B1DE8" w:rsidP="000B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DE8" w:rsidRPr="00373532" w:rsidRDefault="000B1DE8" w:rsidP="000B1DE8">
      <w:pPr>
        <w:jc w:val="center"/>
        <w:rPr>
          <w:sz w:val="28"/>
          <w:szCs w:val="28"/>
        </w:rPr>
      </w:pPr>
    </w:p>
    <w:p w:rsidR="000B1DE8" w:rsidRPr="00373532" w:rsidRDefault="000B1DE8" w:rsidP="000B1DE8">
      <w:pPr>
        <w:jc w:val="center"/>
        <w:rPr>
          <w:sz w:val="28"/>
          <w:szCs w:val="28"/>
        </w:rPr>
      </w:pPr>
    </w:p>
    <w:p w:rsidR="000B1DE8" w:rsidRDefault="000B1DE8" w:rsidP="00973C86"/>
    <w:sectPr w:rsidR="000B1DE8" w:rsidSect="00973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86"/>
    <w:rsid w:val="000477CF"/>
    <w:rsid w:val="000B1DE8"/>
    <w:rsid w:val="001F0ED3"/>
    <w:rsid w:val="00200FD9"/>
    <w:rsid w:val="00340C10"/>
    <w:rsid w:val="008D7353"/>
    <w:rsid w:val="00973C86"/>
    <w:rsid w:val="009D0EED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73C86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73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1D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D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2016-09-18T09:40:00Z</cp:lastPrinted>
  <dcterms:created xsi:type="dcterms:W3CDTF">2016-09-18T09:20:00Z</dcterms:created>
  <dcterms:modified xsi:type="dcterms:W3CDTF">2016-09-18T09:40:00Z</dcterms:modified>
</cp:coreProperties>
</file>